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B0" w:rsidRPr="000322F1" w:rsidRDefault="006379B0" w:rsidP="006379B0">
      <w:pPr>
        <w:jc w:val="both"/>
        <w:rPr>
          <w:rFonts w:ascii="標楷體" w:eastAsia="標楷體" w:hAnsi="標楷體"/>
          <w:sz w:val="32"/>
          <w:szCs w:val="32"/>
        </w:rPr>
      </w:pPr>
      <w:r w:rsidRPr="000322F1">
        <w:rPr>
          <w:rFonts w:ascii="標楷體" w:eastAsia="標楷體" w:hAnsi="標楷體" w:hint="eastAsia"/>
          <w:sz w:val="32"/>
          <w:szCs w:val="32"/>
        </w:rPr>
        <w:t>附件五之三</w:t>
      </w:r>
    </w:p>
    <w:p w:rsidR="006379B0" w:rsidRPr="000322F1" w:rsidRDefault="006379B0" w:rsidP="006379B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322F1">
        <w:rPr>
          <w:rFonts w:ascii="標楷體" w:eastAsia="標楷體" w:hAnsi="標楷體" w:hint="eastAsia"/>
          <w:b/>
          <w:bCs/>
          <w:sz w:val="32"/>
          <w:szCs w:val="32"/>
        </w:rPr>
        <w:t>人類研究切結書</w:t>
      </w: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學生姓名：                            就讀學校：                       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作品名稱：                                                               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  <w:bCs/>
        </w:rPr>
        <w:t>1.人類研究是否屬於</w:t>
      </w:r>
      <w:r w:rsidRPr="000322F1">
        <w:rPr>
          <w:rFonts w:ascii="標楷體" w:eastAsia="標楷體" w:hAnsi="標楷體" w:hint="eastAsia"/>
        </w:rPr>
        <w:t>我國人體研究法</w:t>
      </w:r>
      <w:r w:rsidRPr="000322F1">
        <w:rPr>
          <w:rFonts w:ascii="新細明體" w:hAnsi="新細明體" w:hint="eastAsia"/>
        </w:rPr>
        <w:t>、</w:t>
      </w:r>
      <w:r w:rsidRPr="000322F1">
        <w:rPr>
          <w:rFonts w:ascii="標楷體" w:eastAsia="標楷體" w:hAnsi="標楷體" w:hint="eastAsia"/>
          <w:bCs/>
        </w:rPr>
        <w:t>醫療法等相關法規規範？</w:t>
      </w:r>
      <w:proofErr w:type="gramStart"/>
      <w:r w:rsidRPr="000322F1">
        <w:rPr>
          <w:rFonts w:ascii="標楷體" w:eastAsia="標楷體" w:hAnsi="標楷體" w:hint="eastAsia"/>
          <w:bCs/>
        </w:rPr>
        <w:t>□否</w:t>
      </w:r>
      <w:proofErr w:type="gramEnd"/>
      <w:r w:rsidRPr="000322F1">
        <w:rPr>
          <w:rFonts w:ascii="標楷體" w:eastAsia="標楷體" w:hAnsi="標楷體" w:hint="eastAsia"/>
          <w:bCs/>
        </w:rPr>
        <w:t xml:space="preserve"> □是</w:t>
      </w:r>
      <w:r w:rsidRPr="000322F1">
        <w:rPr>
          <w:rFonts w:ascii="標楷體" w:eastAsia="標楷體" w:hAnsi="標楷體" w:hint="eastAsia"/>
        </w:rPr>
        <w:t xml:space="preserve">；請詳述：   </w:t>
      </w:r>
    </w:p>
    <w:p w:rsidR="006379B0" w:rsidRPr="006379B0" w:rsidRDefault="006379B0" w:rsidP="006379B0">
      <w:pPr>
        <w:rPr>
          <w:rFonts w:ascii="標楷體" w:eastAsia="標楷體" w:hAnsi="標楷體" w:hint="eastAsia"/>
          <w:bCs/>
        </w:rPr>
      </w:pPr>
    </w:p>
    <w:p w:rsidR="006379B0" w:rsidRPr="000322F1" w:rsidRDefault="006379B0" w:rsidP="006379B0">
      <w:pPr>
        <w:rPr>
          <w:rFonts w:ascii="標楷體" w:eastAsia="標楷體" w:hAnsi="標楷體"/>
          <w:b/>
          <w:bCs/>
        </w:rPr>
      </w:pPr>
    </w:p>
    <w:p w:rsidR="006379B0" w:rsidRPr="000322F1" w:rsidRDefault="006379B0" w:rsidP="006379B0">
      <w:pPr>
        <w:ind w:left="240" w:hangingChars="100" w:hanging="24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2.詳述研究對象及研究內容，並說明使用人類或人類來源之檢體進行研究之必要性與合理性。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spacing w:before="240" w:line="400" w:lineRule="exact"/>
        <w:ind w:left="240" w:hangingChars="100" w:hanging="24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3.詳述研究對象之取得方式（Informed Consent），若有使用人體研究，取得之途</w:t>
      </w:r>
      <w:proofErr w:type="gramStart"/>
      <w:r w:rsidRPr="000322F1">
        <w:rPr>
          <w:rFonts w:ascii="標楷體" w:eastAsia="標楷體" w:hAnsi="標楷體" w:hint="eastAsia"/>
        </w:rPr>
        <w:t>逕</w:t>
      </w:r>
      <w:proofErr w:type="gramEnd"/>
      <w:r w:rsidRPr="000322F1">
        <w:rPr>
          <w:rFonts w:ascii="標楷體" w:eastAsia="標楷體" w:hAnsi="標楷體" w:hint="eastAsia"/>
        </w:rPr>
        <w:t>必須符合我國人體研究法、醫療法等相關法規，並檢附受試者同意書。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4.簡述如何減輕研究過程所發生之人體危險或傷害。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ind w:left="240" w:hangingChars="100" w:hanging="24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5.研究過程是否有危險性？ </w:t>
      </w:r>
      <w:proofErr w:type="gramStart"/>
      <w:r w:rsidRPr="000322F1">
        <w:rPr>
          <w:rFonts w:ascii="標楷體" w:eastAsia="標楷體" w:hAnsi="標楷體" w:hint="eastAsia"/>
        </w:rPr>
        <w:t>（</w:t>
      </w:r>
      <w:proofErr w:type="gramEnd"/>
      <w:r w:rsidRPr="000322F1">
        <w:rPr>
          <w:rFonts w:ascii="標楷體" w:eastAsia="標楷體" w:hAnsi="標楷體" w:hint="eastAsia"/>
        </w:rPr>
        <w:t>例：牽涉生理、心理實驗而導致人體損傷、法律問題、社會安全</w:t>
      </w:r>
      <w:r w:rsidRPr="000322F1">
        <w:rPr>
          <w:rFonts w:ascii="標楷體" w:eastAsia="標楷體" w:hAnsi="標楷體"/>
        </w:rPr>
        <w:t>…</w:t>
      </w:r>
      <w:r w:rsidRPr="000322F1">
        <w:rPr>
          <w:rFonts w:ascii="標楷體" w:eastAsia="標楷體" w:hAnsi="標楷體" w:hint="eastAsia"/>
        </w:rPr>
        <w:t>等</w:t>
      </w:r>
      <w:proofErr w:type="gramStart"/>
      <w:r w:rsidRPr="000322F1">
        <w:rPr>
          <w:rFonts w:ascii="標楷體" w:eastAsia="標楷體" w:hAnsi="標楷體" w:hint="eastAsia"/>
        </w:rPr>
        <w:t>）□否</w:t>
      </w:r>
      <w:proofErr w:type="gramEnd"/>
      <w:r w:rsidRPr="000322F1">
        <w:rPr>
          <w:rFonts w:ascii="標楷體" w:eastAsia="標楷體" w:hAnsi="標楷體" w:hint="eastAsia"/>
        </w:rPr>
        <w:t xml:space="preserve">  □是；請詳述：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6.研究過程是否有老師或</w:t>
      </w:r>
      <w:r w:rsidRPr="000322F1">
        <w:rPr>
          <w:rFonts w:ascii="標楷體" w:eastAsia="標楷體" w:hAnsi="標楷體" w:hint="eastAsia"/>
          <w:bCs/>
        </w:rPr>
        <w:t>醫療</w:t>
      </w:r>
      <w:r w:rsidRPr="000322F1">
        <w:rPr>
          <w:rFonts w:ascii="標楷體" w:eastAsia="標楷體" w:hAnsi="標楷體" w:hint="eastAsia"/>
        </w:rPr>
        <w:t xml:space="preserve">人員指導？□是 </w:t>
      </w:r>
      <w:proofErr w:type="gramStart"/>
      <w:r w:rsidRPr="000322F1">
        <w:rPr>
          <w:rFonts w:ascii="標楷體" w:eastAsia="標楷體" w:hAnsi="標楷體" w:hint="eastAsia"/>
        </w:rPr>
        <w:t>□否</w:t>
      </w:r>
      <w:proofErr w:type="gramEnd"/>
      <w:r w:rsidRPr="000322F1">
        <w:rPr>
          <w:rFonts w:ascii="標楷體" w:eastAsia="標楷體" w:hAnsi="標楷體" w:hint="eastAsia"/>
        </w:rPr>
        <w:t xml:space="preserve">；請詳述：                       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7.進行實驗地點：</w:t>
      </w:r>
    </w:p>
    <w:p w:rsidR="006379B0" w:rsidRPr="000322F1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□家中；家長簽名                                日期：               </w:t>
      </w:r>
    </w:p>
    <w:p w:rsidR="006379B0" w:rsidRPr="006379B0" w:rsidRDefault="006379B0" w:rsidP="006379B0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□學校；指導教師簽名                            日期：          </w:t>
      </w:r>
    </w:p>
    <w:p w:rsidR="006379B0" w:rsidRPr="006379B0" w:rsidRDefault="006379B0" w:rsidP="006379B0">
      <w:pPr>
        <w:spacing w:beforeLines="50" w:before="180"/>
        <w:ind w:leftChars="200" w:left="5520" w:hangingChars="2100" w:hanging="504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□大學□研究機構□醫院□其它          ；監督人員簽名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LISTNUM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>：</w:t>
      </w:r>
      <w:r w:rsidRPr="000322F1">
        <w:rPr>
          <w:rFonts w:ascii="標楷體" w:eastAsia="標楷體" w:hAnsi="標楷體" w:hint="eastAsia"/>
        </w:rPr>
        <w:t xml:space="preserve">                    </w:t>
      </w:r>
    </w:p>
    <w:p w:rsidR="006379B0" w:rsidRPr="000322F1" w:rsidRDefault="006379B0" w:rsidP="006379B0">
      <w:pPr>
        <w:ind w:leftChars="300" w:left="72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職稱：            ；服務機關：（請蓋系所戳章）                        </w:t>
      </w:r>
    </w:p>
    <w:p w:rsidR="006379B0" w:rsidRPr="006379B0" w:rsidRDefault="006379B0" w:rsidP="006379B0">
      <w:pPr>
        <w:rPr>
          <w:rFonts w:ascii="標楷體" w:eastAsia="標楷體" w:hAnsi="標楷體"/>
        </w:rPr>
      </w:pPr>
    </w:p>
    <w:p w:rsidR="006379B0" w:rsidRPr="000322F1" w:rsidRDefault="006379B0" w:rsidP="006379B0">
      <w:pPr>
        <w:ind w:firstLineChars="300" w:firstLine="72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電話：         地址：                           日期：                   </w:t>
      </w:r>
      <w:bookmarkStart w:id="0" w:name="_GoBack"/>
      <w:bookmarkEnd w:id="0"/>
    </w:p>
    <w:p w:rsidR="006379B0" w:rsidRPr="000322F1" w:rsidRDefault="006379B0" w:rsidP="006379B0">
      <w:pPr>
        <w:spacing w:line="400" w:lineRule="exact"/>
        <w:ind w:left="283" w:hangingChars="118" w:hanging="283"/>
        <w:rPr>
          <w:rFonts w:ascii="標楷體" w:eastAsia="標楷體" w:hAnsi="標楷體"/>
          <w:szCs w:val="24"/>
        </w:rPr>
      </w:pPr>
      <w:r w:rsidRPr="000322F1">
        <w:rPr>
          <w:rFonts w:ascii="標楷體" w:eastAsia="標楷體" w:hAnsi="標楷體" w:hint="eastAsia"/>
        </w:rPr>
        <w:t>8.依據</w:t>
      </w:r>
      <w:r w:rsidRPr="000322F1">
        <w:rPr>
          <w:rFonts w:ascii="標楷體" w:eastAsia="標楷體" w:hAnsi="標楷體" w:hint="eastAsia"/>
          <w:lang w:eastAsia="zh-HK"/>
        </w:rPr>
        <w:t>我國</w:t>
      </w:r>
      <w:r w:rsidRPr="000322F1">
        <w:rPr>
          <w:rFonts w:ascii="標楷體" w:eastAsia="標楷體" w:hAnsi="標楷體" w:hint="eastAsia"/>
        </w:rPr>
        <w:t>公告之醫療法</w:t>
      </w:r>
      <w:r w:rsidRPr="000322F1">
        <w:rPr>
          <w:rFonts w:ascii="標楷體" w:eastAsia="標楷體" w:hAnsi="標楷體" w:hint="eastAsia"/>
          <w:lang w:eastAsia="zh-HK"/>
        </w:rPr>
        <w:t>相關</w:t>
      </w:r>
      <w:r w:rsidRPr="000322F1">
        <w:rPr>
          <w:rFonts w:ascii="標楷體" w:eastAsia="標楷體" w:hAnsi="標楷體" w:hint="eastAsia"/>
        </w:rPr>
        <w:t>規定</w:t>
      </w:r>
      <w:r w:rsidRPr="000322F1">
        <w:rPr>
          <w:rFonts w:ascii="標楷體" w:eastAsia="標楷體" w:hAnsi="標楷體" w:hint="eastAsia"/>
          <w:sz w:val="18"/>
          <w:szCs w:val="18"/>
        </w:rPr>
        <w:t>，</w:t>
      </w:r>
      <w:r w:rsidRPr="000322F1">
        <w:rPr>
          <w:rFonts w:ascii="標楷體" w:eastAsia="標楷體" w:hAnsi="標楷體" w:hint="eastAsia"/>
        </w:rPr>
        <w:t>若進行人體試驗研究時，需檢附「人</w:t>
      </w:r>
      <w:r w:rsidRPr="000322F1">
        <w:rPr>
          <w:rFonts w:ascii="標楷體" w:eastAsia="標楷體" w:hAnsi="標楷體" w:hint="eastAsia"/>
          <w:szCs w:val="24"/>
        </w:rPr>
        <w:t>體試驗委員會同意書」。指導人員最近六年需研習醫學倫理課程九小時以上。</w:t>
      </w:r>
    </w:p>
    <w:p w:rsidR="00731BDC" w:rsidRPr="006379B0" w:rsidRDefault="006379B0" w:rsidP="006379B0">
      <w:pPr>
        <w:spacing w:line="400" w:lineRule="exact"/>
        <w:ind w:leftChars="117" w:left="281"/>
        <w:rPr>
          <w:rFonts w:ascii="標楷體" w:eastAsia="標楷體" w:hAnsi="標楷體"/>
          <w:szCs w:val="24"/>
          <w:u w:val="single"/>
        </w:rPr>
      </w:pPr>
      <w:proofErr w:type="gramStart"/>
      <w:r w:rsidRPr="000322F1">
        <w:rPr>
          <w:rFonts w:ascii="標楷體" w:eastAsia="標楷體" w:hAnsi="標楷體" w:hint="eastAsia"/>
          <w:szCs w:val="24"/>
        </w:rPr>
        <w:t>（</w:t>
      </w:r>
      <w:proofErr w:type="gramEnd"/>
      <w:r w:rsidRPr="000322F1">
        <w:rPr>
          <w:rFonts w:ascii="標楷體" w:eastAsia="標楷體" w:hAnsi="標楷體" w:hint="eastAsia"/>
          <w:szCs w:val="24"/>
          <w:lang w:eastAsia="zh-HK"/>
        </w:rPr>
        <w:t>全國法規資料庫</w:t>
      </w:r>
      <w:r w:rsidRPr="000322F1">
        <w:rPr>
          <w:rFonts w:ascii="標楷體" w:eastAsia="標楷體" w:hAnsi="標楷體" w:hint="eastAsia"/>
          <w:szCs w:val="24"/>
        </w:rPr>
        <w:t>網址:</w:t>
      </w:r>
      <w:r w:rsidRPr="000322F1">
        <w:rPr>
          <w:szCs w:val="24"/>
        </w:rPr>
        <w:t xml:space="preserve"> </w:t>
      </w:r>
      <w:hyperlink r:id="rId6" w:history="1">
        <w:r w:rsidRPr="000322F1">
          <w:rPr>
            <w:rFonts w:ascii="標楷體" w:eastAsia="標楷體"/>
            <w:szCs w:val="24"/>
            <w:u w:val="single"/>
          </w:rPr>
          <w:t>http://law.moj.gov.tw/</w:t>
        </w:r>
      </w:hyperlink>
      <w:r w:rsidRPr="000322F1">
        <w:rPr>
          <w:rFonts w:ascii="標楷體" w:eastAsia="標楷體" w:hAnsi="標楷體" w:hint="eastAsia"/>
          <w:szCs w:val="24"/>
          <w:u w:val="single"/>
        </w:rPr>
        <w:t>)</w:t>
      </w:r>
    </w:p>
    <w:sectPr w:rsidR="00731BDC" w:rsidRPr="006379B0" w:rsidSect="006379B0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B0"/>
    <w:rsid w:val="006379B0"/>
    <w:rsid w:val="007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moj.gov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2021-09-06T03:18:00Z</dcterms:created>
  <dcterms:modified xsi:type="dcterms:W3CDTF">2021-09-06T03:26:00Z</dcterms:modified>
</cp:coreProperties>
</file>